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79" w:rsidRPr="007219EB" w:rsidRDefault="00CB40EB" w:rsidP="007219EB">
      <w:pPr>
        <w:jc w:val="center"/>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noProof/>
          <w:lang w:eastAsia="de-DE"/>
        </w:rPr>
        <w:drawing>
          <wp:inline distT="0" distB="0" distL="0" distR="0" wp14:anchorId="2A7B0EB2" wp14:editId="7765EB4E">
            <wp:extent cx="4689475" cy="1514475"/>
            <wp:effectExtent l="0" t="0" r="0" b="9525"/>
            <wp:docPr id="4" name="Grafik 4" descr="C:\Users\Eric\Desktop\DOKUMENTE\MARIA\Maria Kosmetik\Sichtbar_Logo_Outline (1).jpg"/>
            <wp:cNvGraphicFramePr/>
            <a:graphic xmlns:a="http://schemas.openxmlformats.org/drawingml/2006/main">
              <a:graphicData uri="http://schemas.openxmlformats.org/drawingml/2006/picture">
                <pic:pic xmlns:pic="http://schemas.openxmlformats.org/drawingml/2006/picture">
                  <pic:nvPicPr>
                    <pic:cNvPr id="4" name="Grafik 4" descr="C:\Users\Eric\Desktop\DOKUMENTE\MARIA\Maria Kosmetik\Sichtbar_Logo_Outline (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9475" cy="1514475"/>
                    </a:xfrm>
                    <a:prstGeom prst="rect">
                      <a:avLst/>
                    </a:prstGeom>
                    <a:noFill/>
                    <a:ln>
                      <a:noFill/>
                    </a:ln>
                  </pic:spPr>
                </pic:pic>
              </a:graphicData>
            </a:graphic>
          </wp:inline>
        </w:drawing>
      </w:r>
      <w:bookmarkStart w:id="0" w:name="_GoBack"/>
      <w:bookmarkEnd w:id="0"/>
      <w:r w:rsidR="00A65326" w:rsidRPr="00876279">
        <w:rPr>
          <w:u w:val="single"/>
        </w:rPr>
        <w:t xml:space="preserve">                 </w:t>
      </w:r>
      <w:r w:rsidR="007219EB" w:rsidRPr="00F916B4">
        <w:rPr>
          <w:b/>
          <w:u w:val="single"/>
        </w:rPr>
        <w:t>______</w:t>
      </w:r>
      <w:r w:rsidR="00A65326" w:rsidRPr="00F916B4">
        <w:rPr>
          <w:b/>
          <w:u w:val="single"/>
        </w:rPr>
        <w:t>Einwilligungserklärung</w:t>
      </w:r>
      <w:r w:rsidR="007F4A5D" w:rsidRPr="00F916B4">
        <w:rPr>
          <w:b/>
          <w:u w:val="single"/>
        </w:rPr>
        <w:t xml:space="preserve"> </w:t>
      </w:r>
      <w:r w:rsidR="00876279" w:rsidRPr="00F916B4">
        <w:rPr>
          <w:b/>
          <w:u w:val="single"/>
        </w:rPr>
        <w:t xml:space="preserve">      </w:t>
      </w:r>
      <w:r w:rsidR="00A65326" w:rsidRPr="00F916B4">
        <w:rPr>
          <w:b/>
          <w:u w:val="single"/>
        </w:rPr>
        <w:t xml:space="preserve">                   </w:t>
      </w:r>
      <w:r w:rsidR="007F4A5D" w:rsidRPr="00F916B4">
        <w:rPr>
          <w:b/>
          <w:u w:val="single"/>
        </w:rPr>
        <w:t>O Permanent Make</w:t>
      </w:r>
      <w:r w:rsidR="00A65326" w:rsidRPr="00F916B4">
        <w:rPr>
          <w:b/>
          <w:u w:val="single"/>
        </w:rPr>
        <w:t>-</w:t>
      </w:r>
      <w:r w:rsidR="007F4A5D" w:rsidRPr="00F916B4">
        <w:rPr>
          <w:b/>
          <w:u w:val="single"/>
        </w:rPr>
        <w:t>up</w:t>
      </w:r>
      <w:r w:rsidR="00876279" w:rsidRPr="00F916B4">
        <w:rPr>
          <w:b/>
          <w:u w:val="single"/>
        </w:rPr>
        <w:t xml:space="preserve">         </w:t>
      </w:r>
      <w:r w:rsidR="00A65326" w:rsidRPr="00F916B4">
        <w:rPr>
          <w:b/>
          <w:u w:val="single"/>
        </w:rPr>
        <w:t xml:space="preserve">                    </w:t>
      </w:r>
      <w:r w:rsidR="007F4A5D" w:rsidRPr="00F916B4">
        <w:rPr>
          <w:b/>
          <w:u w:val="single"/>
        </w:rPr>
        <w:t xml:space="preserve"> O </w:t>
      </w:r>
      <w:proofErr w:type="spellStart"/>
      <w:r w:rsidR="007F4A5D" w:rsidRPr="00F916B4">
        <w:rPr>
          <w:b/>
          <w:u w:val="single"/>
        </w:rPr>
        <w:t>Microblading</w:t>
      </w:r>
      <w:proofErr w:type="spellEnd"/>
      <w:r w:rsidR="00876279" w:rsidRPr="00F916B4">
        <w:rPr>
          <w:b/>
          <w:u w:val="single"/>
        </w:rPr>
        <w:softHyphen/>
      </w:r>
      <w:r w:rsidR="00876279" w:rsidRPr="00F916B4">
        <w:rPr>
          <w:b/>
          <w:u w:val="single"/>
        </w:rPr>
        <w:softHyphen/>
        <w:t>__________</w:t>
      </w:r>
      <w:r w:rsidR="001808CB" w:rsidRPr="00F916B4">
        <w:rPr>
          <w:b/>
          <w:u w:val="single"/>
        </w:rPr>
        <w:t>__</w:t>
      </w:r>
    </w:p>
    <w:p w:rsidR="00876279" w:rsidRDefault="00876279">
      <w:pPr>
        <w:rPr>
          <w:u w:val="single"/>
        </w:rPr>
      </w:pPr>
    </w:p>
    <w:p w:rsidR="007F4A5D" w:rsidRPr="00876279" w:rsidRDefault="00A65326">
      <w:pPr>
        <w:rPr>
          <w:u w:val="single"/>
        </w:rPr>
      </w:pPr>
      <w:r w:rsidRPr="00A65326">
        <w:rPr>
          <w:sz w:val="18"/>
          <w:szCs w:val="18"/>
        </w:rPr>
        <w:t>___________________________________________</w:t>
      </w:r>
      <w:r w:rsidR="00876279">
        <w:rPr>
          <w:sz w:val="18"/>
          <w:szCs w:val="18"/>
        </w:rPr>
        <w:t xml:space="preserve">___________                   </w:t>
      </w:r>
      <w:r w:rsidR="00876279" w:rsidRPr="00A65326">
        <w:rPr>
          <w:sz w:val="18"/>
          <w:szCs w:val="18"/>
        </w:rPr>
        <w:t>___________________________________________</w:t>
      </w:r>
      <w:r w:rsidR="001808CB">
        <w:rPr>
          <w:sz w:val="18"/>
          <w:szCs w:val="18"/>
        </w:rPr>
        <w:t>__________</w:t>
      </w:r>
    </w:p>
    <w:p w:rsidR="007F4A5D" w:rsidRPr="00AE15E5" w:rsidRDefault="007F4A5D">
      <w:pPr>
        <w:rPr>
          <w:sz w:val="18"/>
          <w:szCs w:val="18"/>
        </w:rPr>
      </w:pPr>
      <w:r w:rsidRPr="00AE15E5">
        <w:rPr>
          <w:sz w:val="18"/>
          <w:szCs w:val="18"/>
        </w:rPr>
        <w:t>Name, Vorname</w:t>
      </w:r>
      <w:r w:rsidRPr="00AE15E5">
        <w:rPr>
          <w:sz w:val="18"/>
          <w:szCs w:val="18"/>
        </w:rPr>
        <w:tab/>
      </w:r>
      <w:r w:rsidRPr="00AE15E5">
        <w:rPr>
          <w:sz w:val="18"/>
          <w:szCs w:val="18"/>
        </w:rPr>
        <w:tab/>
      </w:r>
      <w:r w:rsidRPr="00AE15E5">
        <w:rPr>
          <w:sz w:val="18"/>
          <w:szCs w:val="18"/>
        </w:rPr>
        <w:tab/>
      </w:r>
      <w:r w:rsidRPr="00AE15E5">
        <w:rPr>
          <w:sz w:val="18"/>
          <w:szCs w:val="18"/>
        </w:rPr>
        <w:tab/>
      </w:r>
      <w:r w:rsidR="00AE15E5">
        <w:rPr>
          <w:sz w:val="18"/>
          <w:szCs w:val="18"/>
        </w:rPr>
        <w:tab/>
        <w:t xml:space="preserve">        </w:t>
      </w:r>
      <w:r w:rsidR="00A65326">
        <w:rPr>
          <w:sz w:val="18"/>
          <w:szCs w:val="18"/>
        </w:rPr>
        <w:tab/>
        <w:t xml:space="preserve">        </w:t>
      </w:r>
      <w:r w:rsidR="00876279">
        <w:rPr>
          <w:sz w:val="18"/>
          <w:szCs w:val="18"/>
        </w:rPr>
        <w:t xml:space="preserve">        </w:t>
      </w:r>
      <w:r w:rsidR="00AE15E5">
        <w:rPr>
          <w:sz w:val="18"/>
          <w:szCs w:val="18"/>
        </w:rPr>
        <w:t>Telefonnum</w:t>
      </w:r>
      <w:r w:rsidRPr="00AE15E5">
        <w:rPr>
          <w:sz w:val="18"/>
          <w:szCs w:val="18"/>
        </w:rPr>
        <w:t>mer/ E-Mail</w:t>
      </w:r>
    </w:p>
    <w:p w:rsidR="007F4A5D" w:rsidRPr="00AE15E5" w:rsidRDefault="007F4A5D">
      <w:pPr>
        <w:rPr>
          <w:sz w:val="18"/>
          <w:szCs w:val="18"/>
        </w:rPr>
      </w:pPr>
      <w:r w:rsidRPr="00AE15E5">
        <w:rPr>
          <w:sz w:val="18"/>
          <w:szCs w:val="18"/>
        </w:rPr>
        <w:softHyphen/>
      </w:r>
      <w:r w:rsidRPr="00AE15E5">
        <w:rPr>
          <w:sz w:val="18"/>
          <w:szCs w:val="18"/>
        </w:rPr>
        <w:softHyphen/>
      </w:r>
    </w:p>
    <w:p w:rsidR="007F4A5D" w:rsidRPr="00AE15E5" w:rsidRDefault="00876279">
      <w:pPr>
        <w:rPr>
          <w:sz w:val="18"/>
          <w:szCs w:val="18"/>
        </w:rPr>
      </w:pPr>
      <w:r w:rsidRPr="00A65326">
        <w:rPr>
          <w:sz w:val="18"/>
          <w:szCs w:val="18"/>
        </w:rPr>
        <w:t>___________________________________________</w:t>
      </w:r>
      <w:r>
        <w:rPr>
          <w:sz w:val="18"/>
          <w:szCs w:val="18"/>
        </w:rPr>
        <w:t xml:space="preserve">___________                   </w:t>
      </w:r>
      <w:r w:rsidRPr="00A65326">
        <w:rPr>
          <w:sz w:val="18"/>
          <w:szCs w:val="18"/>
        </w:rPr>
        <w:t>___________________________________________</w:t>
      </w:r>
      <w:r w:rsidR="001808CB">
        <w:rPr>
          <w:sz w:val="18"/>
          <w:szCs w:val="18"/>
        </w:rPr>
        <w:t>__________</w:t>
      </w:r>
    </w:p>
    <w:p w:rsidR="007F4A5D" w:rsidRPr="00AE15E5" w:rsidRDefault="007F4A5D">
      <w:pPr>
        <w:rPr>
          <w:sz w:val="18"/>
          <w:szCs w:val="18"/>
        </w:rPr>
      </w:pPr>
      <w:r w:rsidRPr="00AE15E5">
        <w:rPr>
          <w:sz w:val="18"/>
          <w:szCs w:val="18"/>
        </w:rPr>
        <w:t>Straße</w:t>
      </w:r>
      <w:r w:rsidRPr="00AE15E5">
        <w:rPr>
          <w:sz w:val="18"/>
          <w:szCs w:val="18"/>
        </w:rPr>
        <w:tab/>
      </w:r>
      <w:r w:rsidRPr="00AE15E5">
        <w:rPr>
          <w:sz w:val="18"/>
          <w:szCs w:val="18"/>
        </w:rPr>
        <w:tab/>
      </w:r>
      <w:r w:rsidRPr="00AE15E5">
        <w:rPr>
          <w:sz w:val="18"/>
          <w:szCs w:val="18"/>
        </w:rPr>
        <w:tab/>
      </w:r>
      <w:r w:rsidRPr="00AE15E5">
        <w:rPr>
          <w:sz w:val="18"/>
          <w:szCs w:val="18"/>
        </w:rPr>
        <w:tab/>
      </w:r>
      <w:r w:rsidRPr="00AE15E5">
        <w:rPr>
          <w:sz w:val="18"/>
          <w:szCs w:val="18"/>
        </w:rPr>
        <w:tab/>
      </w:r>
      <w:r w:rsidRPr="00AE15E5">
        <w:rPr>
          <w:sz w:val="18"/>
          <w:szCs w:val="18"/>
        </w:rPr>
        <w:tab/>
      </w:r>
      <w:r w:rsidR="00AE15E5">
        <w:rPr>
          <w:sz w:val="18"/>
          <w:szCs w:val="18"/>
        </w:rPr>
        <w:t xml:space="preserve">        </w:t>
      </w:r>
      <w:r w:rsidR="00A65326">
        <w:rPr>
          <w:sz w:val="18"/>
          <w:szCs w:val="18"/>
        </w:rPr>
        <w:t xml:space="preserve">                         </w:t>
      </w:r>
      <w:r w:rsidRPr="00AE15E5">
        <w:rPr>
          <w:sz w:val="18"/>
          <w:szCs w:val="18"/>
        </w:rPr>
        <w:t>Wohnort</w:t>
      </w:r>
    </w:p>
    <w:p w:rsidR="007F4A5D" w:rsidRPr="00AE15E5" w:rsidRDefault="007F4A5D">
      <w:pPr>
        <w:rPr>
          <w:sz w:val="18"/>
          <w:szCs w:val="18"/>
        </w:rPr>
      </w:pPr>
    </w:p>
    <w:p w:rsidR="007F4A5D" w:rsidRPr="00AE15E5" w:rsidRDefault="00A65326">
      <w:pPr>
        <w:rPr>
          <w:sz w:val="18"/>
          <w:szCs w:val="18"/>
          <w:u w:val="single"/>
        </w:rPr>
      </w:pPr>
      <w:r>
        <w:rPr>
          <w:sz w:val="18"/>
          <w:szCs w:val="18"/>
        </w:rPr>
        <w:t>g</w:t>
      </w:r>
      <w:r w:rsidR="007F4A5D" w:rsidRPr="00AE15E5">
        <w:rPr>
          <w:sz w:val="18"/>
          <w:szCs w:val="18"/>
        </w:rPr>
        <w:t xml:space="preserve">egenüber der </w:t>
      </w:r>
      <w:proofErr w:type="spellStart"/>
      <w:r w:rsidR="007F4A5D" w:rsidRPr="00AE15E5">
        <w:rPr>
          <w:sz w:val="18"/>
          <w:szCs w:val="18"/>
        </w:rPr>
        <w:t>Pigmentiererin</w:t>
      </w:r>
      <w:proofErr w:type="spellEnd"/>
      <w:r w:rsidR="007F4A5D" w:rsidRPr="00AE15E5">
        <w:rPr>
          <w:sz w:val="18"/>
          <w:szCs w:val="18"/>
        </w:rPr>
        <w:t>:</w:t>
      </w:r>
      <w:r w:rsidR="00AE15E5">
        <w:rPr>
          <w:sz w:val="18"/>
          <w:szCs w:val="18"/>
        </w:rPr>
        <w:t xml:space="preserve">   </w:t>
      </w:r>
      <w:r w:rsidR="00AE15E5">
        <w:rPr>
          <w:sz w:val="18"/>
          <w:szCs w:val="18"/>
        </w:rPr>
        <w:tab/>
      </w:r>
      <w:r w:rsidR="00AE15E5">
        <w:rPr>
          <w:sz w:val="18"/>
          <w:szCs w:val="18"/>
        </w:rPr>
        <w:tab/>
      </w:r>
      <w:r w:rsidR="00AE15E5">
        <w:rPr>
          <w:sz w:val="18"/>
          <w:szCs w:val="18"/>
        </w:rPr>
        <w:tab/>
      </w:r>
      <w:r w:rsidR="00412AE3">
        <w:rPr>
          <w:sz w:val="18"/>
          <w:szCs w:val="18"/>
        </w:rPr>
        <w:tab/>
        <w:t xml:space="preserve">                </w:t>
      </w:r>
      <w:r w:rsidR="00AE15E5" w:rsidRPr="00AE15E5">
        <w:rPr>
          <w:sz w:val="18"/>
          <w:szCs w:val="18"/>
          <w:u w:val="single"/>
        </w:rPr>
        <w:t xml:space="preserve">Maria </w:t>
      </w:r>
      <w:proofErr w:type="spellStart"/>
      <w:r w:rsidR="00AE15E5" w:rsidRPr="00AE15E5">
        <w:rPr>
          <w:sz w:val="18"/>
          <w:szCs w:val="18"/>
          <w:u w:val="single"/>
        </w:rPr>
        <w:t>Truhlsen</w:t>
      </w:r>
      <w:proofErr w:type="spellEnd"/>
      <w:r w:rsidR="00AE15E5" w:rsidRPr="00AE15E5">
        <w:rPr>
          <w:sz w:val="18"/>
          <w:szCs w:val="18"/>
          <w:u w:val="single"/>
        </w:rPr>
        <w:t>,</w:t>
      </w:r>
      <w:r w:rsidR="007F4A5D" w:rsidRPr="00AE15E5">
        <w:rPr>
          <w:sz w:val="18"/>
          <w:szCs w:val="18"/>
          <w:u w:val="single"/>
        </w:rPr>
        <w:t xml:space="preserve"> </w:t>
      </w:r>
      <w:r>
        <w:rPr>
          <w:sz w:val="18"/>
          <w:szCs w:val="18"/>
          <w:u w:val="single"/>
        </w:rPr>
        <w:t xml:space="preserve">Seestraße 68 in 14789 </w:t>
      </w:r>
      <w:proofErr w:type="spellStart"/>
      <w:r>
        <w:rPr>
          <w:sz w:val="18"/>
          <w:szCs w:val="18"/>
          <w:u w:val="single"/>
        </w:rPr>
        <w:t>Wusterwitz</w:t>
      </w:r>
      <w:proofErr w:type="spellEnd"/>
      <w:r>
        <w:rPr>
          <w:sz w:val="18"/>
          <w:szCs w:val="18"/>
          <w:u w:val="single"/>
        </w:rPr>
        <w:t>_</w:t>
      </w:r>
      <w:r w:rsidR="001808CB">
        <w:rPr>
          <w:sz w:val="18"/>
          <w:szCs w:val="18"/>
          <w:u w:val="single"/>
        </w:rPr>
        <w:t>___________</w:t>
      </w:r>
    </w:p>
    <w:p w:rsidR="00C45313" w:rsidRPr="00AE15E5" w:rsidRDefault="00C45313">
      <w:pPr>
        <w:rPr>
          <w:sz w:val="18"/>
          <w:szCs w:val="18"/>
        </w:rPr>
      </w:pPr>
    </w:p>
    <w:p w:rsidR="00C45313" w:rsidRPr="00AE15E5" w:rsidRDefault="00C45313">
      <w:pPr>
        <w:rPr>
          <w:sz w:val="18"/>
          <w:szCs w:val="18"/>
        </w:rPr>
      </w:pPr>
      <w:r w:rsidRPr="00AE15E5">
        <w:rPr>
          <w:sz w:val="18"/>
          <w:szCs w:val="18"/>
        </w:rPr>
        <w:t>Hiermit bestätige ich, dass ich über die oben genannte Methode ausführlich unterrichtet worden bin.</w:t>
      </w:r>
    </w:p>
    <w:p w:rsidR="00555AB3" w:rsidRPr="00AE15E5" w:rsidRDefault="00555AB3">
      <w:pPr>
        <w:rPr>
          <w:sz w:val="18"/>
          <w:szCs w:val="18"/>
        </w:rPr>
      </w:pPr>
      <w:r w:rsidRPr="00AE15E5">
        <w:rPr>
          <w:sz w:val="18"/>
          <w:szCs w:val="18"/>
        </w:rPr>
        <w:t>Über mögliche Risiken wurde ich aufgeklärt. Weiter wurde darauf hingewiesen, dass bei der Behandlung Nadeln/Blades verwendet werden, mit denen Farbpigmente in die obere Hautschicht eingebracht werden. Ich weiß, dass die Farbpigmente in der oberen Hautschicht dauerhaft verbleiben werden. Mir ist weiter bekannt, dass nicht mit Bestimmtheit gesagt werden kann, wie dauerhaft und farbbeständig das Resultat ist und dass die Dauer und die Farbstärke sich sehr nach dem Alter, Haut und Umweltbedingungen, in denen der Behandelte lebt, richten.</w:t>
      </w:r>
    </w:p>
    <w:p w:rsidR="00555AB3" w:rsidRPr="00AE15E5" w:rsidRDefault="00555AB3">
      <w:pPr>
        <w:rPr>
          <w:sz w:val="18"/>
          <w:szCs w:val="18"/>
        </w:rPr>
      </w:pPr>
      <w:r w:rsidRPr="00AE15E5">
        <w:rPr>
          <w:sz w:val="18"/>
          <w:szCs w:val="18"/>
        </w:rPr>
        <w:t>Mir ist bekannt, dass es aufgrund der Behandlungen mit den Nadeln/Blades zu Hautrötungen kommen kann und zu kleineren, vorübergehenden Entzündungen sowie Schwellungen auf der Haut.</w:t>
      </w:r>
    </w:p>
    <w:p w:rsidR="00555AB3" w:rsidRPr="00AE15E5" w:rsidRDefault="00555AB3">
      <w:pPr>
        <w:rPr>
          <w:sz w:val="18"/>
          <w:szCs w:val="18"/>
        </w:rPr>
      </w:pPr>
      <w:r w:rsidRPr="00AE15E5">
        <w:rPr>
          <w:sz w:val="18"/>
          <w:szCs w:val="18"/>
        </w:rPr>
        <w:t>Weiter ist mir bekannt, dass das Farbergebnis in den ersten Tagen nach der Behandlung dunkler erscheinen kann, als das endgültige Farbresultat.</w:t>
      </w:r>
      <w:r w:rsidR="00AE15E5">
        <w:rPr>
          <w:sz w:val="18"/>
          <w:szCs w:val="18"/>
        </w:rPr>
        <w:t xml:space="preserve"> Mir ist au</w:t>
      </w:r>
      <w:r w:rsidR="00A65326">
        <w:rPr>
          <w:sz w:val="18"/>
          <w:szCs w:val="18"/>
        </w:rPr>
        <w:t xml:space="preserve">ßerdem bekannt, dass die Farbe </w:t>
      </w:r>
      <w:r w:rsidR="00AE15E5">
        <w:rPr>
          <w:sz w:val="18"/>
          <w:szCs w:val="18"/>
        </w:rPr>
        <w:t>nach der Erstbehandlung teilweise „herausfallen“</w:t>
      </w:r>
      <w:r w:rsidR="00A65326">
        <w:rPr>
          <w:sz w:val="18"/>
          <w:szCs w:val="18"/>
        </w:rPr>
        <w:t xml:space="preserve"> kann</w:t>
      </w:r>
      <w:r w:rsidR="00AE15E5">
        <w:rPr>
          <w:sz w:val="18"/>
          <w:szCs w:val="18"/>
        </w:rPr>
        <w:t>, sodass</w:t>
      </w:r>
      <w:r w:rsidRPr="00AE15E5">
        <w:rPr>
          <w:sz w:val="18"/>
          <w:szCs w:val="18"/>
        </w:rPr>
        <w:t xml:space="preserve"> mehrere Nachbehandlungen nötig sein können.</w:t>
      </w:r>
    </w:p>
    <w:p w:rsidR="008E2EA9" w:rsidRPr="00AE15E5" w:rsidRDefault="008E2EA9">
      <w:pPr>
        <w:rPr>
          <w:sz w:val="18"/>
          <w:szCs w:val="18"/>
        </w:rPr>
      </w:pPr>
    </w:p>
    <w:p w:rsidR="008E2EA9" w:rsidRPr="00AE15E5" w:rsidRDefault="008E2EA9">
      <w:pPr>
        <w:rPr>
          <w:sz w:val="18"/>
          <w:szCs w:val="18"/>
        </w:rPr>
      </w:pPr>
      <w:r w:rsidRPr="00AE15E5">
        <w:rPr>
          <w:sz w:val="18"/>
          <w:szCs w:val="18"/>
        </w:rPr>
        <w:t>Ich wurde aufgefordert, in den ersten 10 Tagen nach der Behandlung (Ausnahme Punkt 6)</w:t>
      </w:r>
    </w:p>
    <w:p w:rsidR="008E2EA9" w:rsidRPr="00AE15E5" w:rsidRDefault="00A65326" w:rsidP="008E2EA9">
      <w:pPr>
        <w:pStyle w:val="Listenabsatz"/>
        <w:numPr>
          <w:ilvl w:val="0"/>
          <w:numId w:val="1"/>
        </w:numPr>
        <w:rPr>
          <w:sz w:val="18"/>
          <w:szCs w:val="18"/>
        </w:rPr>
      </w:pPr>
      <w:r>
        <w:rPr>
          <w:sz w:val="18"/>
          <w:szCs w:val="18"/>
        </w:rPr>
        <w:t>UV- Bestrahlung, sowie längere</w:t>
      </w:r>
      <w:r w:rsidR="008E2EA9" w:rsidRPr="00AE15E5">
        <w:rPr>
          <w:sz w:val="18"/>
          <w:szCs w:val="18"/>
        </w:rPr>
        <w:t xml:space="preserve"> und bei intensiver Sonneneinstrahlung auch kürzere Aufenthalte in der Sonne,</w:t>
      </w:r>
    </w:p>
    <w:p w:rsidR="008E2EA9" w:rsidRPr="00AE15E5" w:rsidRDefault="008E2EA9" w:rsidP="008E2EA9">
      <w:pPr>
        <w:pStyle w:val="Listenabsatz"/>
        <w:numPr>
          <w:ilvl w:val="0"/>
          <w:numId w:val="1"/>
        </w:numPr>
        <w:rPr>
          <w:sz w:val="18"/>
          <w:szCs w:val="18"/>
        </w:rPr>
      </w:pPr>
      <w:r w:rsidRPr="00AE15E5">
        <w:rPr>
          <w:sz w:val="18"/>
          <w:szCs w:val="18"/>
        </w:rPr>
        <w:t>Sauna-und Schwimmbadbesuche,</w:t>
      </w:r>
    </w:p>
    <w:p w:rsidR="008E2EA9" w:rsidRPr="00AE15E5" w:rsidRDefault="008E2EA9" w:rsidP="008E2EA9">
      <w:pPr>
        <w:pStyle w:val="Listenabsatz"/>
        <w:numPr>
          <w:ilvl w:val="0"/>
          <w:numId w:val="1"/>
        </w:numPr>
        <w:rPr>
          <w:sz w:val="18"/>
          <w:szCs w:val="18"/>
        </w:rPr>
      </w:pPr>
      <w:r w:rsidRPr="00AE15E5">
        <w:rPr>
          <w:sz w:val="18"/>
          <w:szCs w:val="18"/>
        </w:rPr>
        <w:t>Das Benutzen von PMU-fremden Kosmetika und Reinigungsprodukten,</w:t>
      </w:r>
    </w:p>
    <w:p w:rsidR="008E2EA9" w:rsidRPr="00AE15E5" w:rsidRDefault="008E2EA9" w:rsidP="008E2EA9">
      <w:pPr>
        <w:pStyle w:val="Listenabsatz"/>
        <w:numPr>
          <w:ilvl w:val="0"/>
          <w:numId w:val="1"/>
        </w:numPr>
        <w:rPr>
          <w:sz w:val="18"/>
          <w:szCs w:val="18"/>
        </w:rPr>
      </w:pPr>
      <w:r w:rsidRPr="00AE15E5">
        <w:rPr>
          <w:sz w:val="18"/>
          <w:szCs w:val="18"/>
        </w:rPr>
        <w:t>Das Entfernen von Pigmentkrusten,</w:t>
      </w:r>
    </w:p>
    <w:p w:rsidR="008E2EA9" w:rsidRPr="00AE15E5" w:rsidRDefault="008E2EA9" w:rsidP="008E2EA9">
      <w:pPr>
        <w:pStyle w:val="Listenabsatz"/>
        <w:numPr>
          <w:ilvl w:val="0"/>
          <w:numId w:val="1"/>
        </w:numPr>
        <w:rPr>
          <w:sz w:val="18"/>
          <w:szCs w:val="18"/>
        </w:rPr>
      </w:pPr>
      <w:r w:rsidRPr="00AE15E5">
        <w:rPr>
          <w:sz w:val="18"/>
          <w:szCs w:val="18"/>
        </w:rPr>
        <w:t>Dauernden Kontakt mit Wasser,</w:t>
      </w:r>
    </w:p>
    <w:p w:rsidR="008E2EA9" w:rsidRPr="00AE15E5" w:rsidRDefault="008E2EA9" w:rsidP="008E2EA9">
      <w:pPr>
        <w:pStyle w:val="Listenabsatz"/>
        <w:numPr>
          <w:ilvl w:val="0"/>
          <w:numId w:val="1"/>
        </w:numPr>
        <w:rPr>
          <w:sz w:val="18"/>
          <w:szCs w:val="18"/>
        </w:rPr>
      </w:pPr>
      <w:r w:rsidRPr="00AE15E5">
        <w:rPr>
          <w:sz w:val="18"/>
          <w:szCs w:val="18"/>
        </w:rPr>
        <w:t>Sport in den folgenden 24 Sunden</w:t>
      </w:r>
    </w:p>
    <w:p w:rsidR="008E2EA9" w:rsidRPr="00AE15E5" w:rsidRDefault="008E2EA9" w:rsidP="008E2EA9">
      <w:pPr>
        <w:rPr>
          <w:sz w:val="18"/>
          <w:szCs w:val="18"/>
        </w:rPr>
      </w:pPr>
      <w:r w:rsidRPr="00AE15E5">
        <w:rPr>
          <w:sz w:val="18"/>
          <w:szCs w:val="18"/>
        </w:rPr>
        <w:t>zu unterlassen.</w:t>
      </w:r>
    </w:p>
    <w:p w:rsidR="008E2EA9" w:rsidRPr="00AE15E5" w:rsidRDefault="008E2EA9" w:rsidP="008E2EA9">
      <w:pPr>
        <w:rPr>
          <w:sz w:val="18"/>
          <w:szCs w:val="18"/>
        </w:rPr>
      </w:pPr>
    </w:p>
    <w:p w:rsidR="008E2EA9" w:rsidRPr="00AE15E5" w:rsidRDefault="008E2EA9" w:rsidP="008E2EA9">
      <w:pPr>
        <w:rPr>
          <w:sz w:val="18"/>
          <w:szCs w:val="18"/>
        </w:rPr>
      </w:pPr>
      <w:r w:rsidRPr="00AE15E5">
        <w:rPr>
          <w:sz w:val="18"/>
          <w:szCs w:val="18"/>
        </w:rPr>
        <w:t>Träger des Herpes Simplex Virus sollten sich vor und nach der Behandlung einer Lippenpigmentation einer Herpesprophylaxe unterziehen. Auch bei Personen, die bisher noch kein</w:t>
      </w:r>
      <w:r w:rsidR="00A65326">
        <w:rPr>
          <w:sz w:val="18"/>
          <w:szCs w:val="18"/>
        </w:rPr>
        <w:t>en</w:t>
      </w:r>
      <w:r w:rsidRPr="00AE15E5">
        <w:rPr>
          <w:sz w:val="18"/>
          <w:szCs w:val="18"/>
        </w:rPr>
        <w:t xml:space="preserve"> Herpes hatten, kann durch eine Lippenpigmentierung Herpes auftreten und die Farbe dadurch ausgeschwemmt werden.</w:t>
      </w:r>
    </w:p>
    <w:p w:rsidR="008E2EA9" w:rsidRPr="00AE15E5" w:rsidRDefault="008E2EA9">
      <w:pPr>
        <w:rPr>
          <w:sz w:val="18"/>
          <w:szCs w:val="18"/>
        </w:rPr>
      </w:pPr>
      <w:r w:rsidRPr="00AE15E5">
        <w:rPr>
          <w:sz w:val="18"/>
          <w:szCs w:val="18"/>
        </w:rPr>
        <w:t>Kontaktlinsen müssen vor einer Pigmentierung am Auge entfernt werden.</w:t>
      </w:r>
    </w:p>
    <w:p w:rsidR="008E2EA9" w:rsidRPr="00AE15E5" w:rsidRDefault="008E2EA9">
      <w:pPr>
        <w:rPr>
          <w:sz w:val="18"/>
          <w:szCs w:val="18"/>
        </w:rPr>
      </w:pPr>
      <w:r w:rsidRPr="00AE15E5">
        <w:rPr>
          <w:sz w:val="18"/>
          <w:szCs w:val="18"/>
        </w:rPr>
        <w:t>Die Form wurde vorgezeichnet</w:t>
      </w:r>
      <w:r w:rsidR="00E15D13" w:rsidRPr="00AE15E5">
        <w:rPr>
          <w:sz w:val="18"/>
          <w:szCs w:val="18"/>
        </w:rPr>
        <w:t xml:space="preserve"> und das Farbergebnis wurde mir vor der eigentlichen Arbeit demonstriert.</w:t>
      </w:r>
    </w:p>
    <w:p w:rsidR="00E15D13" w:rsidRPr="00AE15E5" w:rsidRDefault="00E15D13">
      <w:pPr>
        <w:rPr>
          <w:sz w:val="18"/>
          <w:szCs w:val="18"/>
        </w:rPr>
      </w:pPr>
      <w:r w:rsidRPr="00AE15E5">
        <w:rPr>
          <w:sz w:val="18"/>
          <w:szCs w:val="18"/>
        </w:rPr>
        <w:t>Die Vorzeichnung konnte ich mir in einem Spiegel anschauen.</w:t>
      </w:r>
    </w:p>
    <w:p w:rsidR="00E15D13" w:rsidRPr="00AE15E5" w:rsidRDefault="00E15D13">
      <w:pPr>
        <w:rPr>
          <w:sz w:val="18"/>
          <w:szCs w:val="18"/>
        </w:rPr>
      </w:pPr>
    </w:p>
    <w:p w:rsidR="00A65326" w:rsidRDefault="00E15D13">
      <w:pPr>
        <w:rPr>
          <w:sz w:val="18"/>
          <w:szCs w:val="18"/>
        </w:rPr>
      </w:pPr>
      <w:r w:rsidRPr="00AE15E5">
        <w:rPr>
          <w:sz w:val="18"/>
          <w:szCs w:val="18"/>
        </w:rPr>
        <w:t xml:space="preserve">Ich bestätige, dass ich keine blutverdünnenden, entzündungshemmenden Medikamente einnehme und dass keine Erkrankungen vorliegen, </w:t>
      </w:r>
    </w:p>
    <w:p w:rsidR="00A65326" w:rsidRDefault="00E15D13">
      <w:pPr>
        <w:rPr>
          <w:sz w:val="18"/>
          <w:szCs w:val="18"/>
        </w:rPr>
      </w:pPr>
      <w:r w:rsidRPr="00AE15E5">
        <w:rPr>
          <w:sz w:val="18"/>
          <w:szCs w:val="18"/>
        </w:rPr>
        <w:t xml:space="preserve">die Auswirkungen auf die Behandlung(en) haben. Des Weiteren versichere ich, dass ich nicht an einer Bluter – und/oder Diabeteskrankheit leide und nicht Hepatitis-und/oder HIV-infiziert bin, sowie keinen Alkohol, keine Medikamente oder Drogen zu mir genommen habe. </w:t>
      </w:r>
    </w:p>
    <w:p w:rsidR="00E15D13" w:rsidRDefault="00E15D13">
      <w:pPr>
        <w:rPr>
          <w:sz w:val="18"/>
          <w:szCs w:val="18"/>
        </w:rPr>
      </w:pPr>
      <w:r w:rsidRPr="00AE15E5">
        <w:rPr>
          <w:sz w:val="18"/>
          <w:szCs w:val="18"/>
        </w:rPr>
        <w:t xml:space="preserve">Eine Schwanger – sowie </w:t>
      </w:r>
      <w:r w:rsidR="00876279">
        <w:rPr>
          <w:sz w:val="18"/>
          <w:szCs w:val="18"/>
        </w:rPr>
        <w:t>Stillzeit liegt aktuell</w:t>
      </w:r>
      <w:r w:rsidRPr="00AE15E5">
        <w:rPr>
          <w:sz w:val="18"/>
          <w:szCs w:val="18"/>
        </w:rPr>
        <w:t xml:space="preserve"> nicht vor. </w:t>
      </w:r>
      <w:r w:rsidR="00AE15E5">
        <w:rPr>
          <w:sz w:val="18"/>
          <w:szCs w:val="18"/>
        </w:rPr>
        <w:t xml:space="preserve">Ich bin volljährig. </w:t>
      </w:r>
      <w:r w:rsidRPr="00AE15E5">
        <w:rPr>
          <w:sz w:val="18"/>
          <w:szCs w:val="18"/>
        </w:rPr>
        <w:t>Über weitere Kontraindikationen wurde ich informiert.</w:t>
      </w:r>
    </w:p>
    <w:p w:rsidR="00AE15E5" w:rsidRDefault="00AE15E5">
      <w:pPr>
        <w:rPr>
          <w:sz w:val="18"/>
          <w:szCs w:val="18"/>
        </w:rPr>
      </w:pPr>
    </w:p>
    <w:p w:rsidR="00AE15E5" w:rsidRPr="00AE15E5" w:rsidRDefault="00AE15E5">
      <w:pPr>
        <w:rPr>
          <w:sz w:val="18"/>
          <w:szCs w:val="18"/>
        </w:rPr>
      </w:pPr>
      <w:r>
        <w:rPr>
          <w:sz w:val="18"/>
          <w:szCs w:val="18"/>
        </w:rPr>
        <w:t>Ich wurde informiert, dass zu behandelnde Hautareale lokal kurzzeitig mit einer Salbe/Flüssigkeit oberflächlich betäubt werden können.</w:t>
      </w:r>
    </w:p>
    <w:p w:rsidR="00E15D13" w:rsidRPr="00AE15E5" w:rsidRDefault="00E15D13">
      <w:pPr>
        <w:rPr>
          <w:sz w:val="18"/>
          <w:szCs w:val="18"/>
        </w:rPr>
      </w:pPr>
    </w:p>
    <w:p w:rsidR="00E15D13" w:rsidRPr="00AE15E5" w:rsidRDefault="00E15D13">
      <w:pPr>
        <w:rPr>
          <w:sz w:val="18"/>
          <w:szCs w:val="18"/>
        </w:rPr>
      </w:pPr>
      <w:r w:rsidRPr="00AE15E5">
        <w:rPr>
          <w:sz w:val="18"/>
          <w:szCs w:val="18"/>
        </w:rPr>
        <w:t xml:space="preserve">Ich versichere weiterhin, dass </w:t>
      </w:r>
      <w:r w:rsidR="00AE15E5" w:rsidRPr="00AE15E5">
        <w:rPr>
          <w:sz w:val="18"/>
          <w:szCs w:val="18"/>
        </w:rPr>
        <w:t>zurzeit</w:t>
      </w:r>
      <w:r w:rsidRPr="00AE15E5">
        <w:rPr>
          <w:sz w:val="18"/>
          <w:szCs w:val="18"/>
        </w:rPr>
        <w:t xml:space="preserve"> keinerlei körperliche Beschwerden, Allergien oder Krankheiten bestehen.</w:t>
      </w:r>
    </w:p>
    <w:p w:rsidR="00E15D13" w:rsidRPr="00AE15E5" w:rsidRDefault="00E15D13">
      <w:pPr>
        <w:rPr>
          <w:sz w:val="18"/>
          <w:szCs w:val="18"/>
        </w:rPr>
      </w:pPr>
      <w:r w:rsidRPr="00AE15E5">
        <w:rPr>
          <w:sz w:val="18"/>
          <w:szCs w:val="18"/>
        </w:rPr>
        <w:t>Zudem versichere ich, dass in den letzten sechs Monaten keine Unterspritzungen im gesamten Gesichtsbereich durchgeführt wurden.</w:t>
      </w:r>
    </w:p>
    <w:p w:rsidR="00E15D13" w:rsidRPr="00AE15E5" w:rsidRDefault="00E15D13">
      <w:pPr>
        <w:rPr>
          <w:sz w:val="18"/>
          <w:szCs w:val="18"/>
        </w:rPr>
      </w:pPr>
      <w:r w:rsidRPr="00AE15E5">
        <w:rPr>
          <w:sz w:val="18"/>
          <w:szCs w:val="18"/>
        </w:rPr>
        <w:t>Hiermit erkläre ich ausdrücklich, dass ich eine Behandlung mit der oben genannten Methode wünsche und dass meine zuvor gemachten Angaben richtig sind.</w:t>
      </w:r>
    </w:p>
    <w:p w:rsidR="00E15D13" w:rsidRPr="00AE15E5" w:rsidRDefault="00E15D13" w:rsidP="00E15D13">
      <w:pPr>
        <w:spacing w:line="240" w:lineRule="auto"/>
        <w:rPr>
          <w:sz w:val="18"/>
          <w:szCs w:val="18"/>
        </w:rPr>
      </w:pPr>
      <w:r w:rsidRPr="00AE15E5">
        <w:rPr>
          <w:sz w:val="18"/>
          <w:szCs w:val="18"/>
        </w:rPr>
        <w:t>Veränderungen der hier gemachten Angaben sind vor jeder Behandlung unverzüglich mitzuteilen!</w:t>
      </w:r>
    </w:p>
    <w:p w:rsidR="00E15D13" w:rsidRPr="00AE15E5" w:rsidRDefault="00E15D13" w:rsidP="00E15D13">
      <w:pPr>
        <w:spacing w:line="240" w:lineRule="auto"/>
        <w:rPr>
          <w:sz w:val="18"/>
          <w:szCs w:val="18"/>
        </w:rPr>
      </w:pPr>
    </w:p>
    <w:p w:rsidR="00E15D13" w:rsidRPr="00AE15E5" w:rsidRDefault="00E15D13" w:rsidP="00E15D13">
      <w:pPr>
        <w:spacing w:line="240" w:lineRule="auto"/>
        <w:rPr>
          <w:sz w:val="18"/>
          <w:szCs w:val="18"/>
        </w:rPr>
      </w:pPr>
      <w:r w:rsidRPr="00AE15E5">
        <w:rPr>
          <w:sz w:val="18"/>
          <w:szCs w:val="18"/>
        </w:rPr>
        <w:t>Vergütungshöhe der Pigmentation (inklusive Nachbehandlung innerhalb 6 Wochen)</w:t>
      </w:r>
      <w:r w:rsidR="00AE15E5" w:rsidRPr="00AE15E5">
        <w:rPr>
          <w:sz w:val="18"/>
          <w:szCs w:val="18"/>
        </w:rPr>
        <w:t>: _______</w:t>
      </w:r>
      <w:r w:rsidR="00876279">
        <w:rPr>
          <w:sz w:val="18"/>
          <w:szCs w:val="18"/>
        </w:rPr>
        <w:t>__</w:t>
      </w:r>
      <w:r w:rsidR="00AE15E5" w:rsidRPr="00AE15E5">
        <w:rPr>
          <w:sz w:val="18"/>
          <w:szCs w:val="18"/>
        </w:rPr>
        <w:t>___€</w:t>
      </w:r>
    </w:p>
    <w:p w:rsidR="00E15D13" w:rsidRPr="00AE15E5" w:rsidRDefault="00E15D13" w:rsidP="00E15D13">
      <w:pPr>
        <w:spacing w:line="240" w:lineRule="auto"/>
        <w:rPr>
          <w:sz w:val="18"/>
          <w:szCs w:val="18"/>
        </w:rPr>
      </w:pPr>
      <w:r w:rsidRPr="00AE15E5">
        <w:rPr>
          <w:sz w:val="18"/>
          <w:szCs w:val="18"/>
        </w:rPr>
        <w:t xml:space="preserve"> </w:t>
      </w:r>
    </w:p>
    <w:p w:rsidR="00E15D13" w:rsidRPr="00AE15E5" w:rsidRDefault="00E15D13" w:rsidP="00E15D13">
      <w:pPr>
        <w:spacing w:line="240" w:lineRule="auto"/>
        <w:rPr>
          <w:sz w:val="18"/>
          <w:szCs w:val="18"/>
        </w:rPr>
      </w:pPr>
      <w:proofErr w:type="spellStart"/>
      <w:r w:rsidRPr="00AE15E5">
        <w:rPr>
          <w:sz w:val="18"/>
          <w:szCs w:val="18"/>
        </w:rPr>
        <w:t>Wusterwitz</w:t>
      </w:r>
      <w:proofErr w:type="spellEnd"/>
      <w:r w:rsidRPr="00AE15E5">
        <w:rPr>
          <w:sz w:val="18"/>
          <w:szCs w:val="18"/>
        </w:rPr>
        <w:t>, den</w:t>
      </w:r>
      <w:r w:rsidR="00876279">
        <w:rPr>
          <w:sz w:val="18"/>
          <w:szCs w:val="18"/>
        </w:rPr>
        <w:tab/>
      </w:r>
      <w:r w:rsidRPr="00AE15E5">
        <w:rPr>
          <w:sz w:val="18"/>
          <w:szCs w:val="18"/>
        </w:rPr>
        <w:t xml:space="preserve"> </w:t>
      </w:r>
      <w:r w:rsidRPr="00AE15E5">
        <w:rPr>
          <w:sz w:val="18"/>
          <w:szCs w:val="18"/>
        </w:rPr>
        <w:softHyphen/>
      </w:r>
      <w:r w:rsidRPr="00AE15E5">
        <w:rPr>
          <w:sz w:val="18"/>
          <w:szCs w:val="18"/>
        </w:rPr>
        <w:softHyphen/>
      </w:r>
      <w:r w:rsidRPr="00AE15E5">
        <w:rPr>
          <w:sz w:val="18"/>
          <w:szCs w:val="18"/>
        </w:rPr>
        <w:softHyphen/>
      </w:r>
      <w:r w:rsidRPr="00AE15E5">
        <w:rPr>
          <w:sz w:val="18"/>
          <w:szCs w:val="18"/>
        </w:rPr>
        <w:softHyphen/>
      </w:r>
      <w:r w:rsidRPr="00AE15E5">
        <w:rPr>
          <w:sz w:val="18"/>
          <w:szCs w:val="18"/>
        </w:rPr>
        <w:softHyphen/>
      </w:r>
      <w:r w:rsidRPr="00AE15E5">
        <w:rPr>
          <w:sz w:val="18"/>
          <w:szCs w:val="18"/>
        </w:rPr>
        <w:softHyphen/>
        <w:t>___________________</w:t>
      </w:r>
      <w:r w:rsidR="00876279">
        <w:rPr>
          <w:sz w:val="18"/>
          <w:szCs w:val="18"/>
        </w:rPr>
        <w:softHyphen/>
      </w:r>
      <w:r w:rsidR="00876279">
        <w:rPr>
          <w:sz w:val="18"/>
          <w:szCs w:val="18"/>
        </w:rPr>
        <w:softHyphen/>
        <w:t>_</w:t>
      </w:r>
      <w:r w:rsidR="007219EB">
        <w:rPr>
          <w:sz w:val="18"/>
          <w:szCs w:val="18"/>
        </w:rPr>
        <w:t xml:space="preserve">                                              </w:t>
      </w:r>
      <w:r w:rsidR="007219EB" w:rsidRPr="00AE15E5">
        <w:rPr>
          <w:sz w:val="18"/>
          <w:szCs w:val="18"/>
        </w:rPr>
        <w:t xml:space="preserve">Unterschrift Kunde: </w:t>
      </w:r>
      <w:r w:rsidR="007219EB" w:rsidRPr="00AE15E5">
        <w:rPr>
          <w:sz w:val="18"/>
          <w:szCs w:val="18"/>
        </w:rPr>
        <w:softHyphen/>
      </w:r>
      <w:r w:rsidR="007219EB" w:rsidRPr="00AE15E5">
        <w:rPr>
          <w:sz w:val="18"/>
          <w:szCs w:val="18"/>
        </w:rPr>
        <w:softHyphen/>
      </w:r>
      <w:r w:rsidR="007219EB" w:rsidRPr="00AE15E5">
        <w:rPr>
          <w:sz w:val="18"/>
          <w:szCs w:val="18"/>
        </w:rPr>
        <w:softHyphen/>
      </w:r>
      <w:r w:rsidR="007219EB" w:rsidRPr="00AE15E5">
        <w:rPr>
          <w:sz w:val="18"/>
          <w:szCs w:val="18"/>
        </w:rPr>
        <w:softHyphen/>
      </w:r>
      <w:r w:rsidR="007219EB" w:rsidRPr="00AE15E5">
        <w:rPr>
          <w:sz w:val="18"/>
          <w:szCs w:val="18"/>
        </w:rPr>
        <w:softHyphen/>
        <w:t>____________________</w:t>
      </w:r>
      <w:r w:rsidR="007219EB">
        <w:rPr>
          <w:sz w:val="18"/>
          <w:szCs w:val="18"/>
        </w:rPr>
        <w:t>____________</w:t>
      </w:r>
    </w:p>
    <w:p w:rsidR="00E15D13" w:rsidRPr="00AE15E5" w:rsidRDefault="00E15D13" w:rsidP="00E15D13">
      <w:pPr>
        <w:spacing w:line="240" w:lineRule="auto"/>
        <w:rPr>
          <w:sz w:val="18"/>
          <w:szCs w:val="18"/>
        </w:rPr>
      </w:pPr>
    </w:p>
    <w:sectPr w:rsidR="00E15D13" w:rsidRPr="00AE15E5" w:rsidSect="00555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F3C41"/>
    <w:multiLevelType w:val="hybridMultilevel"/>
    <w:tmpl w:val="AE36E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75"/>
    <w:rsid w:val="001808CB"/>
    <w:rsid w:val="00412AE3"/>
    <w:rsid w:val="00555AB3"/>
    <w:rsid w:val="006345D3"/>
    <w:rsid w:val="007219EB"/>
    <w:rsid w:val="007F4A5D"/>
    <w:rsid w:val="00876279"/>
    <w:rsid w:val="008E2EA9"/>
    <w:rsid w:val="00A65326"/>
    <w:rsid w:val="00AE15E5"/>
    <w:rsid w:val="00BF3675"/>
    <w:rsid w:val="00C45313"/>
    <w:rsid w:val="00CB40EB"/>
    <w:rsid w:val="00E15D13"/>
    <w:rsid w:val="00F916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405C1-7B33-4C1B-A6EF-2275967F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A5D"/>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2EA9"/>
    <w:pPr>
      <w:ind w:left="720"/>
      <w:contextualSpacing/>
    </w:pPr>
  </w:style>
  <w:style w:type="paragraph" w:styleId="Sprechblasentext">
    <w:name w:val="Balloon Text"/>
    <w:basedOn w:val="Standard"/>
    <w:link w:val="SprechblasentextZchn"/>
    <w:uiPriority w:val="99"/>
    <w:semiHidden/>
    <w:unhideWhenUsed/>
    <w:rsid w:val="00F916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9</cp:revision>
  <cp:lastPrinted>2019-09-10T17:27:00Z</cp:lastPrinted>
  <dcterms:created xsi:type="dcterms:W3CDTF">2019-06-25T14:13:00Z</dcterms:created>
  <dcterms:modified xsi:type="dcterms:W3CDTF">2019-09-21T09:14:00Z</dcterms:modified>
</cp:coreProperties>
</file>